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A8D7" w14:textId="77777777" w:rsidR="003E34BF" w:rsidRPr="003E34BF" w:rsidRDefault="003E34BF" w:rsidP="003E34B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4BF">
        <w:rPr>
          <w:rFonts w:ascii="Arial" w:eastAsia="Times New Roman" w:hAnsi="Arial" w:cs="Arial"/>
          <w:color w:val="000000"/>
          <w:lang w:eastAsia="ru-RU"/>
        </w:rPr>
        <w:t>1.    Субъект МСП подает в Администрацию заявление о предоставлении муниципальной преференции.</w:t>
      </w:r>
    </w:p>
    <w:p w14:paraId="00C32078" w14:textId="77777777" w:rsidR="003E34BF" w:rsidRPr="003E34BF" w:rsidRDefault="003E34BF" w:rsidP="003E34B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4BF">
        <w:rPr>
          <w:rFonts w:ascii="Arial" w:eastAsia="Times New Roman" w:hAnsi="Arial" w:cs="Arial"/>
          <w:color w:val="000000"/>
          <w:lang w:eastAsia="ru-RU"/>
        </w:rPr>
        <w:t xml:space="preserve">2.    Администрация рассматривает заявление и осуществляет подготовку проекта решения о предоставлении муниципальной преференции либо решение об отказе в ее предоставлении, в случаях </w:t>
      </w:r>
      <w:proofErr w:type="gramStart"/>
      <w:r w:rsidRPr="003E34BF">
        <w:rPr>
          <w:rFonts w:ascii="Arial" w:eastAsia="Times New Roman" w:hAnsi="Arial" w:cs="Arial"/>
          <w:color w:val="000000"/>
          <w:lang w:eastAsia="ru-RU"/>
        </w:rPr>
        <w:t>не соответствия</w:t>
      </w:r>
      <w:proofErr w:type="gramEnd"/>
      <w:r w:rsidRPr="003E34BF">
        <w:rPr>
          <w:rFonts w:ascii="Arial" w:eastAsia="Times New Roman" w:hAnsi="Arial" w:cs="Arial"/>
          <w:color w:val="000000"/>
          <w:lang w:eastAsia="ru-RU"/>
        </w:rPr>
        <w:t xml:space="preserve"> заявителя установленным законом условиям.</w:t>
      </w:r>
    </w:p>
    <w:p w14:paraId="58C13F55" w14:textId="77777777" w:rsidR="003E34BF" w:rsidRPr="003E34BF" w:rsidRDefault="003E34BF" w:rsidP="003E34B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4BF">
        <w:rPr>
          <w:rFonts w:ascii="Arial" w:eastAsia="Times New Roman" w:hAnsi="Arial" w:cs="Arial"/>
          <w:color w:val="000000"/>
          <w:lang w:eastAsia="ru-RU"/>
        </w:rPr>
        <w:t>Срок -1 месяц.</w:t>
      </w:r>
    </w:p>
    <w:p w14:paraId="08A79260" w14:textId="77777777" w:rsidR="003E34BF" w:rsidRPr="003E34BF" w:rsidRDefault="003E34BF" w:rsidP="003E34B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4BF">
        <w:rPr>
          <w:rFonts w:ascii="Arial" w:eastAsia="Times New Roman" w:hAnsi="Arial" w:cs="Arial"/>
          <w:color w:val="000000"/>
          <w:lang w:eastAsia="ru-RU"/>
        </w:rPr>
        <w:t>3.    Уполномоченный орган направляет субъекту МСП проект договора купли-продажи арендуемого имущества.</w:t>
      </w:r>
    </w:p>
    <w:p w14:paraId="1FA71A6F" w14:textId="77777777" w:rsidR="003E34BF" w:rsidRPr="003E34BF" w:rsidRDefault="003E34BF" w:rsidP="003E34B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4BF">
        <w:rPr>
          <w:rFonts w:ascii="Arial" w:eastAsia="Times New Roman" w:hAnsi="Arial" w:cs="Arial"/>
          <w:color w:val="000000"/>
          <w:lang w:eastAsia="ru-RU"/>
        </w:rPr>
        <w:t>Срок - 5 дней со дня принятия решения о преференции.</w:t>
      </w:r>
    </w:p>
    <w:p w14:paraId="0BF5CC7F" w14:textId="5BC591F7" w:rsidR="00AE08EB" w:rsidRPr="003E34BF" w:rsidRDefault="00AE08EB" w:rsidP="003E34BF"/>
    <w:sectPr w:rsidR="00AE08EB" w:rsidRPr="003E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C"/>
    <w:rsid w:val="003E34BF"/>
    <w:rsid w:val="00AE08EB"/>
    <w:rsid w:val="00B23E6C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381-F3D3-404B-9179-C30B389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dvetaly</dc:creator>
  <cp:keywords/>
  <dc:description/>
  <cp:lastModifiedBy>dvetaly</cp:lastModifiedBy>
  <cp:revision>5</cp:revision>
  <dcterms:created xsi:type="dcterms:W3CDTF">2025-04-08T13:56:00Z</dcterms:created>
  <dcterms:modified xsi:type="dcterms:W3CDTF">2025-04-08T13:57:00Z</dcterms:modified>
</cp:coreProperties>
</file>